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F4F3F" w14:textId="646F8BEA" w:rsidR="00D85260" w:rsidRPr="00467348" w:rsidRDefault="005C471A" w:rsidP="00D85260">
      <w:pPr>
        <w:spacing w:after="0" w:line="240" w:lineRule="auto"/>
        <w:jc w:val="right"/>
        <w:rPr>
          <w:rFonts w:ascii="Times New Roman" w:hAnsi="Times New Roman" w:cs="Times New Roman"/>
        </w:rPr>
      </w:pPr>
      <w:r w:rsidRPr="00467348">
        <w:rPr>
          <w:rFonts w:ascii="Times New Roman" w:hAnsi="Times New Roman" w:cs="Times New Roman"/>
        </w:rPr>
        <w:t xml:space="preserve">Al </w:t>
      </w:r>
      <w:r w:rsidR="00AD1D54" w:rsidRPr="00467348">
        <w:rPr>
          <w:rFonts w:ascii="Times New Roman" w:hAnsi="Times New Roman" w:cs="Times New Roman"/>
        </w:rPr>
        <w:t xml:space="preserve"> Comune di Paola</w:t>
      </w:r>
    </w:p>
    <w:p w14:paraId="49B668EB" w14:textId="5D8013BC" w:rsidR="005C471A" w:rsidRPr="00467348" w:rsidRDefault="00AD1D54" w:rsidP="00467348">
      <w:pPr>
        <w:spacing w:after="0" w:line="240" w:lineRule="auto"/>
        <w:jc w:val="right"/>
        <w:rPr>
          <w:rFonts w:ascii="Times New Roman" w:hAnsi="Times New Roman" w:cs="Times New Roman"/>
        </w:rPr>
      </w:pPr>
      <w:r w:rsidRPr="00467348">
        <w:rPr>
          <w:rFonts w:ascii="Times New Roman" w:hAnsi="Times New Roman" w:cs="Times New Roman"/>
        </w:rPr>
        <w:t>Largo Monsignor G. M. Perrimezzi n. 6</w:t>
      </w:r>
    </w:p>
    <w:p w14:paraId="406CE5A9" w14:textId="76B573F5" w:rsidR="005C471A" w:rsidRPr="00467348" w:rsidRDefault="005C471A" w:rsidP="001C587C">
      <w:pPr>
        <w:spacing w:after="0" w:line="240" w:lineRule="auto"/>
        <w:rPr>
          <w:rFonts w:ascii="Times New Roman" w:hAnsi="Times New Roman" w:cs="Times New Roman"/>
        </w:rPr>
      </w:pPr>
    </w:p>
    <w:p w14:paraId="38FCA1E6" w14:textId="77777777" w:rsidR="001C587C" w:rsidRPr="00467348" w:rsidRDefault="001C587C" w:rsidP="001C587C">
      <w:pPr>
        <w:spacing w:after="0" w:line="240" w:lineRule="auto"/>
        <w:jc w:val="both"/>
        <w:rPr>
          <w:rFonts w:ascii="Times New Roman" w:hAnsi="Times New Roman" w:cs="Times New Roman"/>
          <w:b/>
          <w:bCs/>
        </w:rPr>
      </w:pPr>
    </w:p>
    <w:p w14:paraId="2A2E77D7" w14:textId="6C42ACC3" w:rsidR="005C471A" w:rsidRPr="00467348" w:rsidRDefault="005C471A" w:rsidP="001C587C">
      <w:pPr>
        <w:spacing w:after="0" w:line="240" w:lineRule="auto"/>
        <w:jc w:val="both"/>
        <w:rPr>
          <w:rFonts w:ascii="Times New Roman" w:hAnsi="Times New Roman" w:cs="Times New Roman"/>
          <w:b/>
          <w:bCs/>
        </w:rPr>
      </w:pPr>
      <w:r w:rsidRPr="00467348">
        <w:rPr>
          <w:rFonts w:ascii="Times New Roman" w:hAnsi="Times New Roman" w:cs="Times New Roman"/>
          <w:b/>
          <w:bCs/>
        </w:rPr>
        <w:t>OGGETTO:</w:t>
      </w:r>
      <w:r w:rsidRPr="00467348">
        <w:rPr>
          <w:rFonts w:ascii="Times New Roman" w:hAnsi="Times New Roman" w:cs="Times New Roman"/>
        </w:rPr>
        <w:t xml:space="preserve"> </w:t>
      </w:r>
      <w:r w:rsidR="005F23B0" w:rsidRPr="00467348">
        <w:rPr>
          <w:rFonts w:ascii="Times New Roman" w:hAnsi="Times New Roman" w:cs="Times New Roman"/>
          <w:b/>
          <w:bCs/>
        </w:rPr>
        <w:t>Domanda di partecipazione all’Avviso pubblico di selezione per la nomina del Nucleo di Valutazione</w:t>
      </w:r>
      <w:r w:rsidR="00467348" w:rsidRPr="00467348">
        <w:rPr>
          <w:rFonts w:ascii="Times New Roman" w:hAnsi="Times New Roman" w:cs="Times New Roman"/>
          <w:b/>
          <w:bCs/>
        </w:rPr>
        <w:t xml:space="preserve"> – ____________  (Nome del candidato)</w:t>
      </w:r>
    </w:p>
    <w:p w14:paraId="5CB25C85" w14:textId="41944D2F" w:rsidR="005C471A" w:rsidRPr="00467348" w:rsidRDefault="005C471A" w:rsidP="001C587C">
      <w:pPr>
        <w:spacing w:after="0" w:line="240" w:lineRule="auto"/>
        <w:rPr>
          <w:rFonts w:ascii="Times New Roman" w:hAnsi="Times New Roman" w:cs="Times New Roman"/>
        </w:rPr>
      </w:pPr>
    </w:p>
    <w:p w14:paraId="492DEAEB" w14:textId="77777777" w:rsidR="00D85260" w:rsidRPr="00467348" w:rsidRDefault="00D85260" w:rsidP="001C587C">
      <w:pPr>
        <w:overflowPunct w:val="0"/>
        <w:autoSpaceDE w:val="0"/>
        <w:autoSpaceDN w:val="0"/>
        <w:adjustRightInd w:val="0"/>
        <w:spacing w:after="0" w:line="240" w:lineRule="auto"/>
        <w:jc w:val="both"/>
        <w:rPr>
          <w:rFonts w:ascii="Times New Roman" w:eastAsia="Times New Roman" w:hAnsi="Times New Roman" w:cs="Times New Roman"/>
          <w:highlight w:val="yellow"/>
          <w:lang w:eastAsia="it-IT"/>
        </w:rPr>
      </w:pPr>
    </w:p>
    <w:p w14:paraId="08F0676C" w14:textId="77777777" w:rsidR="005F23B0" w:rsidRPr="00467348" w:rsidRDefault="00D85260" w:rsidP="001C587C">
      <w:pPr>
        <w:overflowPunct w:val="0"/>
        <w:autoSpaceDE w:val="0"/>
        <w:autoSpaceDN w:val="0"/>
        <w:adjustRightInd w:val="0"/>
        <w:spacing w:after="0" w:line="240" w:lineRule="auto"/>
        <w:jc w:val="both"/>
        <w:rPr>
          <w:rFonts w:ascii="Times New Roman" w:hAnsi="Times New Roman" w:cs="Times New Roman"/>
        </w:rPr>
      </w:pPr>
      <w:r w:rsidRPr="00467348">
        <w:rPr>
          <w:rFonts w:ascii="Times New Roman" w:hAnsi="Times New Roman" w:cs="Times New Roman"/>
        </w:rPr>
        <w:t xml:space="preserve">Il/La sottoscritto/a________________________________ CF ______________________________ nato/a a _______________________ prov. (____) il ___________________residente nel comune di ____________________________ prov. ( ____), alla via ___________________________________ n° _____CAP ________________ tel ______________________ altro recapito__________________ e-mail: ___________________________________________________________________________ </w:t>
      </w:r>
    </w:p>
    <w:p w14:paraId="1A25F7F6" w14:textId="77777777" w:rsidR="005F23B0" w:rsidRPr="00467348" w:rsidRDefault="005F23B0" w:rsidP="001C587C">
      <w:pPr>
        <w:overflowPunct w:val="0"/>
        <w:autoSpaceDE w:val="0"/>
        <w:autoSpaceDN w:val="0"/>
        <w:adjustRightInd w:val="0"/>
        <w:spacing w:after="0" w:line="240" w:lineRule="auto"/>
        <w:jc w:val="both"/>
        <w:rPr>
          <w:rFonts w:ascii="Times New Roman" w:hAnsi="Times New Roman" w:cs="Times New Roman"/>
        </w:rPr>
      </w:pPr>
    </w:p>
    <w:p w14:paraId="0FE41810" w14:textId="77777777" w:rsidR="005F23B0" w:rsidRPr="00467348" w:rsidRDefault="00D85260" w:rsidP="005F23B0">
      <w:pPr>
        <w:overflowPunct w:val="0"/>
        <w:autoSpaceDE w:val="0"/>
        <w:autoSpaceDN w:val="0"/>
        <w:adjustRightInd w:val="0"/>
        <w:spacing w:after="0" w:line="240" w:lineRule="auto"/>
        <w:jc w:val="center"/>
        <w:rPr>
          <w:rFonts w:ascii="Times New Roman" w:hAnsi="Times New Roman" w:cs="Times New Roman"/>
        </w:rPr>
      </w:pPr>
      <w:r w:rsidRPr="00467348">
        <w:rPr>
          <w:rFonts w:ascii="Times New Roman" w:hAnsi="Times New Roman" w:cs="Times New Roman"/>
        </w:rPr>
        <w:t>CHIEDE</w:t>
      </w:r>
    </w:p>
    <w:p w14:paraId="31CF1716" w14:textId="49D793A3" w:rsidR="005F23B0" w:rsidRPr="00467348" w:rsidRDefault="00D85260" w:rsidP="00AD1D54">
      <w:pPr>
        <w:overflowPunct w:val="0"/>
        <w:autoSpaceDE w:val="0"/>
        <w:autoSpaceDN w:val="0"/>
        <w:adjustRightInd w:val="0"/>
        <w:spacing w:after="0" w:line="240" w:lineRule="auto"/>
        <w:jc w:val="center"/>
        <w:rPr>
          <w:rFonts w:ascii="Times New Roman" w:hAnsi="Times New Roman" w:cs="Times New Roman"/>
        </w:rPr>
      </w:pPr>
      <w:r w:rsidRPr="00467348">
        <w:rPr>
          <w:rFonts w:ascii="Times New Roman" w:hAnsi="Times New Roman" w:cs="Times New Roman"/>
        </w:rPr>
        <w:t>di essere ammesso</w:t>
      </w:r>
      <w:r w:rsidR="005F23B0" w:rsidRPr="00467348">
        <w:rPr>
          <w:rFonts w:ascii="Times New Roman" w:hAnsi="Times New Roman" w:cs="Times New Roman"/>
        </w:rPr>
        <w:t xml:space="preserve">/a </w:t>
      </w:r>
      <w:r w:rsidRPr="00467348">
        <w:rPr>
          <w:rFonts w:ascii="Times New Roman" w:hAnsi="Times New Roman" w:cs="Times New Roman"/>
        </w:rPr>
        <w:t>alla selezione</w:t>
      </w:r>
      <w:r w:rsidR="005F23B0" w:rsidRPr="00467348">
        <w:rPr>
          <w:rFonts w:ascii="Times New Roman" w:hAnsi="Times New Roman" w:cs="Times New Roman"/>
        </w:rPr>
        <w:t xml:space="preserve"> medesima</w:t>
      </w:r>
      <w:r w:rsidRPr="00467348">
        <w:rPr>
          <w:rFonts w:ascii="Times New Roman" w:hAnsi="Times New Roman" w:cs="Times New Roman"/>
        </w:rPr>
        <w:t>.</w:t>
      </w:r>
    </w:p>
    <w:p w14:paraId="7E27BC88" w14:textId="77777777" w:rsidR="005F23B0" w:rsidRPr="00467348" w:rsidRDefault="005F23B0" w:rsidP="001C587C">
      <w:pPr>
        <w:overflowPunct w:val="0"/>
        <w:autoSpaceDE w:val="0"/>
        <w:autoSpaceDN w:val="0"/>
        <w:adjustRightInd w:val="0"/>
        <w:spacing w:after="0" w:line="240" w:lineRule="auto"/>
        <w:jc w:val="both"/>
        <w:rPr>
          <w:rFonts w:ascii="Times New Roman" w:hAnsi="Times New Roman" w:cs="Times New Roman"/>
        </w:rPr>
      </w:pPr>
    </w:p>
    <w:p w14:paraId="0F252864" w14:textId="77777777" w:rsidR="005F23B0" w:rsidRPr="00467348" w:rsidRDefault="00D85260" w:rsidP="001C587C">
      <w:pPr>
        <w:overflowPunct w:val="0"/>
        <w:autoSpaceDE w:val="0"/>
        <w:autoSpaceDN w:val="0"/>
        <w:adjustRightInd w:val="0"/>
        <w:spacing w:after="0" w:line="240" w:lineRule="auto"/>
        <w:jc w:val="both"/>
        <w:rPr>
          <w:rFonts w:ascii="Times New Roman" w:hAnsi="Times New Roman" w:cs="Times New Roman"/>
          <w:b/>
          <w:bCs/>
        </w:rPr>
      </w:pPr>
      <w:r w:rsidRPr="00467348">
        <w:rPr>
          <w:rFonts w:ascii="Times New Roman" w:hAnsi="Times New Roman" w:cs="Times New Roman"/>
          <w:b/>
          <w:bCs/>
        </w:rPr>
        <w:t xml:space="preserve">A tal fine, sotto la propria responsabilità, consapevole delle responsabilità penali per le ipotesi di dichiarazioni mendaci previste dall’art. 76 del DPR 445/2000, </w:t>
      </w:r>
    </w:p>
    <w:p w14:paraId="7688C4FF" w14:textId="77777777" w:rsidR="005F23B0" w:rsidRPr="00467348" w:rsidRDefault="005F23B0" w:rsidP="005F23B0">
      <w:pPr>
        <w:overflowPunct w:val="0"/>
        <w:autoSpaceDE w:val="0"/>
        <w:autoSpaceDN w:val="0"/>
        <w:adjustRightInd w:val="0"/>
        <w:spacing w:after="0" w:line="240" w:lineRule="auto"/>
        <w:jc w:val="center"/>
        <w:rPr>
          <w:rFonts w:ascii="Times New Roman" w:hAnsi="Times New Roman" w:cs="Times New Roman"/>
        </w:rPr>
      </w:pPr>
    </w:p>
    <w:p w14:paraId="3C3EBC1E" w14:textId="3C7BDAE1" w:rsidR="005F23B0" w:rsidRPr="00467348" w:rsidRDefault="00D85260" w:rsidP="005F23B0">
      <w:pPr>
        <w:overflowPunct w:val="0"/>
        <w:autoSpaceDE w:val="0"/>
        <w:autoSpaceDN w:val="0"/>
        <w:adjustRightInd w:val="0"/>
        <w:spacing w:after="0" w:line="240" w:lineRule="auto"/>
        <w:jc w:val="center"/>
        <w:rPr>
          <w:rFonts w:ascii="Times New Roman" w:hAnsi="Times New Roman" w:cs="Times New Roman"/>
        </w:rPr>
      </w:pPr>
      <w:r w:rsidRPr="00467348">
        <w:rPr>
          <w:rFonts w:ascii="Times New Roman" w:hAnsi="Times New Roman" w:cs="Times New Roman"/>
        </w:rPr>
        <w:t>DICHIARA ED ATTESTA (barrare le caselle CORRETTE)</w:t>
      </w:r>
    </w:p>
    <w:p w14:paraId="66C18AC0" w14:textId="77777777" w:rsidR="005F23B0" w:rsidRPr="00467348" w:rsidRDefault="005F23B0" w:rsidP="001C587C">
      <w:pPr>
        <w:overflowPunct w:val="0"/>
        <w:autoSpaceDE w:val="0"/>
        <w:autoSpaceDN w:val="0"/>
        <w:adjustRightInd w:val="0"/>
        <w:spacing w:after="0" w:line="240" w:lineRule="auto"/>
        <w:jc w:val="both"/>
        <w:rPr>
          <w:rFonts w:ascii="Times New Roman" w:hAnsi="Times New Roman" w:cs="Times New Roman"/>
        </w:rPr>
      </w:pPr>
    </w:p>
    <w:p w14:paraId="31C70095" w14:textId="05F13C0B" w:rsidR="005F23B0" w:rsidRPr="00467348" w:rsidRDefault="005F23B0" w:rsidP="001C587C">
      <w:pPr>
        <w:overflowPunct w:val="0"/>
        <w:autoSpaceDE w:val="0"/>
        <w:autoSpaceDN w:val="0"/>
        <w:adjustRightInd w:val="0"/>
        <w:spacing w:after="0" w:line="240" w:lineRule="auto"/>
        <w:jc w:val="both"/>
        <w:rPr>
          <w:rFonts w:ascii="Times New Roman" w:hAnsi="Times New Roman" w:cs="Times New Roman"/>
        </w:rPr>
      </w:pPr>
    </w:p>
    <w:p w14:paraId="51F6F544" w14:textId="282DFCB2" w:rsidR="005F23B0" w:rsidRPr="00467348" w:rsidRDefault="005F23B0" w:rsidP="00467348">
      <w:pPr>
        <w:pStyle w:val="Paragrafoelenco"/>
        <w:numPr>
          <w:ilvl w:val="0"/>
          <w:numId w:val="5"/>
        </w:numPr>
        <w:overflowPunct w:val="0"/>
        <w:autoSpaceDE w:val="0"/>
        <w:autoSpaceDN w:val="0"/>
        <w:adjustRightInd w:val="0"/>
        <w:spacing w:after="120" w:line="276" w:lineRule="auto"/>
        <w:ind w:left="360"/>
        <w:jc w:val="both"/>
        <w:rPr>
          <w:rFonts w:ascii="Times New Roman" w:hAnsi="Times New Roman" w:cs="Times New Roman"/>
        </w:rPr>
      </w:pPr>
      <w:r w:rsidRPr="00467348">
        <w:rPr>
          <w:rFonts w:ascii="Times New Roman" w:hAnsi="Times New Roman" w:cs="Times New Roman"/>
        </w:rPr>
        <w:t xml:space="preserve">di essere cittadino italiano e/o di altro stato membro appartenente alla Unione Europea; </w:t>
      </w:r>
    </w:p>
    <w:p w14:paraId="1B63A967" w14:textId="49CD8C73" w:rsidR="00592CF7" w:rsidRPr="00467348" w:rsidRDefault="005F23B0" w:rsidP="00467348">
      <w:pPr>
        <w:pStyle w:val="Paragrafoelenco"/>
        <w:numPr>
          <w:ilvl w:val="0"/>
          <w:numId w:val="5"/>
        </w:numPr>
        <w:overflowPunct w:val="0"/>
        <w:autoSpaceDE w:val="0"/>
        <w:autoSpaceDN w:val="0"/>
        <w:adjustRightInd w:val="0"/>
        <w:spacing w:after="120" w:line="276" w:lineRule="auto"/>
        <w:ind w:left="360"/>
        <w:jc w:val="both"/>
        <w:rPr>
          <w:rFonts w:ascii="Times New Roman" w:hAnsi="Times New Roman" w:cs="Times New Roman"/>
        </w:rPr>
      </w:pPr>
      <w:r w:rsidRPr="00467348">
        <w:rPr>
          <w:rFonts w:ascii="Times New Roman" w:hAnsi="Times New Roman" w:cs="Times New Roman"/>
        </w:rPr>
        <w:t>di avere età non superiore a 65 anni</w:t>
      </w:r>
    </w:p>
    <w:p w14:paraId="6D2DFEF3" w14:textId="714B3891" w:rsidR="00AD1D54" w:rsidRPr="00467348" w:rsidRDefault="00592CF7" w:rsidP="00467348">
      <w:pPr>
        <w:pStyle w:val="Paragrafoelenco"/>
        <w:widowControl w:val="0"/>
        <w:numPr>
          <w:ilvl w:val="0"/>
          <w:numId w:val="5"/>
        </w:numPr>
        <w:autoSpaceDE w:val="0"/>
        <w:autoSpaceDN w:val="0"/>
        <w:adjustRightInd w:val="0"/>
        <w:spacing w:after="120" w:line="276" w:lineRule="auto"/>
        <w:ind w:left="360"/>
        <w:jc w:val="both"/>
        <w:rPr>
          <w:rFonts w:ascii="Times New Roman" w:eastAsia="Times New Roman" w:hAnsi="Times New Roman" w:cs="Times New Roman"/>
          <w:lang w:eastAsia="it-IT"/>
        </w:rPr>
      </w:pPr>
      <w:r w:rsidRPr="00467348">
        <w:rPr>
          <w:rFonts w:ascii="Times New Roman" w:eastAsia="Times New Roman" w:hAnsi="Times New Roman" w:cs="Times New Roman"/>
          <w:lang w:eastAsia="it-IT"/>
        </w:rPr>
        <w:t>di essere in p</w:t>
      </w:r>
      <w:r w:rsidR="005F23B0" w:rsidRPr="00467348">
        <w:rPr>
          <w:rFonts w:ascii="Times New Roman" w:eastAsia="Times New Roman" w:hAnsi="Times New Roman" w:cs="Times New Roman"/>
          <w:lang w:eastAsia="it-IT"/>
        </w:rPr>
        <w:t xml:space="preserve">ossesso </w:t>
      </w:r>
      <w:r w:rsidR="003057BA">
        <w:rPr>
          <w:rFonts w:ascii="Times New Roman" w:eastAsia="Times New Roman" w:hAnsi="Times New Roman" w:cs="Times New Roman"/>
          <w:lang w:eastAsia="it-IT"/>
        </w:rPr>
        <w:t xml:space="preserve"> del titolo di studio previsto dall’avviso  ossia </w:t>
      </w:r>
      <w:r w:rsidR="005F23B0" w:rsidRPr="00467348">
        <w:rPr>
          <w:rFonts w:ascii="Times New Roman" w:eastAsia="Times New Roman" w:hAnsi="Times New Roman" w:cs="Times New Roman"/>
          <w:lang w:eastAsia="it-IT"/>
        </w:rPr>
        <w:t>laurea magistrale, diploma di laurea specialistica o laurea quadriennale conseguita nel previgente ordinamento di studi ovvero titoli equivalenti riconosciuti e rilasciati in altri paesi dell’Unione Europea in</w:t>
      </w:r>
      <w:r w:rsidRPr="00467348">
        <w:rPr>
          <w:rFonts w:ascii="Times New Roman" w:eastAsia="Times New Roman" w:hAnsi="Times New Roman" w:cs="Times New Roman"/>
          <w:lang w:eastAsia="it-IT"/>
        </w:rPr>
        <w:t xml:space="preserve"> _________________________</w:t>
      </w:r>
      <w:r w:rsidR="00467348" w:rsidRPr="00467348">
        <w:rPr>
          <w:rFonts w:ascii="Times New Roman" w:eastAsia="Times New Roman" w:hAnsi="Times New Roman" w:cs="Times New Roman"/>
          <w:lang w:eastAsia="it-IT"/>
        </w:rPr>
        <w:t>__________________________________</w:t>
      </w:r>
      <w:r w:rsidR="003057BA">
        <w:rPr>
          <w:rFonts w:ascii="Times New Roman" w:eastAsia="Times New Roman" w:hAnsi="Times New Roman" w:cs="Times New Roman"/>
          <w:lang w:eastAsia="it-IT"/>
        </w:rPr>
        <w:t>________________________</w:t>
      </w:r>
      <w:r w:rsidRPr="00467348">
        <w:rPr>
          <w:rFonts w:ascii="Times New Roman" w:eastAsia="Times New Roman" w:hAnsi="Times New Roman" w:cs="Times New Roman"/>
          <w:lang w:eastAsia="it-IT"/>
        </w:rPr>
        <w:t>, conseguito il ____________</w:t>
      </w:r>
      <w:r w:rsidR="003057BA">
        <w:rPr>
          <w:rFonts w:ascii="Times New Roman" w:eastAsia="Times New Roman" w:hAnsi="Times New Roman" w:cs="Times New Roman"/>
          <w:lang w:eastAsia="it-IT"/>
        </w:rPr>
        <w:t>_____</w:t>
      </w:r>
      <w:r w:rsidR="00467348" w:rsidRPr="00467348">
        <w:rPr>
          <w:rFonts w:ascii="Times New Roman" w:eastAsia="Times New Roman" w:hAnsi="Times New Roman" w:cs="Times New Roman"/>
          <w:lang w:eastAsia="it-IT"/>
        </w:rPr>
        <w:t xml:space="preserve"> </w:t>
      </w:r>
      <w:r w:rsidRPr="00467348">
        <w:rPr>
          <w:rFonts w:ascii="Times New Roman" w:eastAsia="Times New Roman" w:hAnsi="Times New Roman" w:cs="Times New Roman"/>
          <w:lang w:eastAsia="it-IT"/>
        </w:rPr>
        <w:t>(</w:t>
      </w:r>
      <w:r w:rsidRPr="00467348">
        <w:rPr>
          <w:rFonts w:ascii="Times New Roman" w:eastAsia="Times New Roman" w:hAnsi="Times New Roman" w:cs="Times New Roman"/>
          <w:i/>
          <w:iCs/>
          <w:lang w:eastAsia="it-IT"/>
        </w:rPr>
        <w:t>data)</w:t>
      </w:r>
      <w:r w:rsidRPr="00467348">
        <w:rPr>
          <w:rFonts w:ascii="Times New Roman" w:eastAsia="Times New Roman" w:hAnsi="Times New Roman" w:cs="Times New Roman"/>
          <w:lang w:eastAsia="it-IT"/>
        </w:rPr>
        <w:t>, c/o _______________</w:t>
      </w:r>
      <w:r w:rsidR="00467348" w:rsidRPr="00467348">
        <w:rPr>
          <w:rFonts w:ascii="Times New Roman" w:eastAsia="Times New Roman" w:hAnsi="Times New Roman" w:cs="Times New Roman"/>
          <w:lang w:eastAsia="it-IT"/>
        </w:rPr>
        <w:t>________</w:t>
      </w:r>
      <w:r w:rsidRPr="00467348">
        <w:rPr>
          <w:rFonts w:ascii="Times New Roman" w:eastAsia="Times New Roman" w:hAnsi="Times New Roman" w:cs="Times New Roman"/>
          <w:lang w:eastAsia="it-IT"/>
        </w:rPr>
        <w:t>___________________ (</w:t>
      </w:r>
      <w:r w:rsidRPr="00467348">
        <w:rPr>
          <w:rFonts w:ascii="Times New Roman" w:eastAsia="Times New Roman" w:hAnsi="Times New Roman" w:cs="Times New Roman"/>
          <w:i/>
          <w:iCs/>
          <w:lang w:eastAsia="it-IT"/>
        </w:rPr>
        <w:t>luogo del conseguimento</w:t>
      </w:r>
      <w:r w:rsidRPr="00467348">
        <w:rPr>
          <w:rFonts w:ascii="Times New Roman" w:eastAsia="Times New Roman" w:hAnsi="Times New Roman" w:cs="Times New Roman"/>
          <w:lang w:eastAsia="it-IT"/>
        </w:rPr>
        <w:t xml:space="preserve">), con votazione: _____________; </w:t>
      </w:r>
    </w:p>
    <w:p w14:paraId="42F78721" w14:textId="6B41C188" w:rsidR="004A6FB0" w:rsidRPr="00467348" w:rsidRDefault="005F23B0" w:rsidP="00467348">
      <w:pPr>
        <w:pStyle w:val="Paragrafoelenco"/>
        <w:widowControl w:val="0"/>
        <w:numPr>
          <w:ilvl w:val="0"/>
          <w:numId w:val="5"/>
        </w:numPr>
        <w:autoSpaceDE w:val="0"/>
        <w:autoSpaceDN w:val="0"/>
        <w:adjustRightInd w:val="0"/>
        <w:spacing w:after="0" w:line="276" w:lineRule="auto"/>
        <w:ind w:left="360"/>
        <w:jc w:val="both"/>
        <w:rPr>
          <w:rFonts w:ascii="Times New Roman" w:eastAsia="Verdana" w:hAnsi="Times New Roman" w:cs="Times New Roman"/>
          <w:spacing w:val="-1"/>
        </w:rPr>
      </w:pPr>
      <w:r w:rsidRPr="00467348">
        <w:rPr>
          <w:rFonts w:ascii="Times New Roman" w:eastAsia="Times New Roman" w:hAnsi="Times New Roman" w:cs="Times New Roman"/>
          <w:lang w:eastAsia="it-IT"/>
        </w:rPr>
        <w:t xml:space="preserve">di </w:t>
      </w:r>
      <w:r w:rsidR="00AD1D54" w:rsidRPr="00467348">
        <w:rPr>
          <w:rFonts w:ascii="Times New Roman" w:eastAsia="Times New Roman" w:hAnsi="Times New Roman" w:cs="Times New Roman"/>
          <w:lang w:eastAsia="it-IT"/>
        </w:rPr>
        <w:t xml:space="preserve">avere </w:t>
      </w:r>
      <w:r w:rsidRPr="00467348">
        <w:rPr>
          <w:rFonts w:ascii="Times New Roman" w:eastAsia="Times New Roman" w:hAnsi="Times New Roman" w:cs="Times New Roman"/>
          <w:lang w:eastAsia="it-IT"/>
        </w:rPr>
        <w:t>comprovata esperienza nel campo del management e dell’organizzazione e della gestione del personale delle pubbliche amministrazioni, della pianificazione e controllo di gestione, o della misurazione e valutazione della performance;</w:t>
      </w:r>
      <w:r w:rsidRPr="00467348">
        <w:rPr>
          <w:rFonts w:ascii="Times New Roman" w:eastAsia="Verdana" w:hAnsi="Times New Roman" w:cs="Times New Roman"/>
          <w:spacing w:val="-1"/>
        </w:rPr>
        <w:t xml:space="preserve"> </w:t>
      </w:r>
    </w:p>
    <w:p w14:paraId="6E6E21F7" w14:textId="4BB1A9CA" w:rsidR="005F23B0" w:rsidRPr="00467348" w:rsidRDefault="004A6FB0" w:rsidP="00467348">
      <w:pPr>
        <w:pStyle w:val="Paragrafoelenco"/>
        <w:widowControl w:val="0"/>
        <w:numPr>
          <w:ilvl w:val="0"/>
          <w:numId w:val="5"/>
        </w:numPr>
        <w:autoSpaceDE w:val="0"/>
        <w:autoSpaceDN w:val="0"/>
        <w:adjustRightInd w:val="0"/>
        <w:spacing w:after="120" w:line="276" w:lineRule="auto"/>
        <w:ind w:left="360"/>
        <w:jc w:val="both"/>
        <w:rPr>
          <w:rFonts w:ascii="Times New Roman" w:eastAsia="Times New Roman" w:hAnsi="Times New Roman" w:cs="Times New Roman"/>
          <w:lang w:eastAsia="it-IT"/>
        </w:rPr>
      </w:pPr>
      <w:r w:rsidRPr="00467348">
        <w:rPr>
          <w:rFonts w:ascii="Times New Roman" w:eastAsia="Times New Roman" w:hAnsi="Times New Roman" w:cs="Times New Roman"/>
          <w:lang w:eastAsia="it-IT"/>
        </w:rPr>
        <w:t>di essere in p</w:t>
      </w:r>
      <w:r w:rsidR="005F23B0" w:rsidRPr="00467348">
        <w:rPr>
          <w:rFonts w:ascii="Times New Roman" w:eastAsia="Times New Roman" w:hAnsi="Times New Roman" w:cs="Times New Roman"/>
          <w:lang w:eastAsia="it-IT"/>
        </w:rPr>
        <w:t>ossesso di adeguata conoscenza dell’amministrazione pubblica;</w:t>
      </w:r>
    </w:p>
    <w:p w14:paraId="1219EFC7" w14:textId="55BCB2EE" w:rsidR="005F23B0" w:rsidRPr="00467348" w:rsidRDefault="004A6FB0" w:rsidP="00467348">
      <w:pPr>
        <w:pStyle w:val="Paragrafoelenco"/>
        <w:widowControl w:val="0"/>
        <w:numPr>
          <w:ilvl w:val="0"/>
          <w:numId w:val="5"/>
        </w:numPr>
        <w:autoSpaceDE w:val="0"/>
        <w:autoSpaceDN w:val="0"/>
        <w:adjustRightInd w:val="0"/>
        <w:spacing w:after="120" w:line="276" w:lineRule="auto"/>
        <w:ind w:left="360"/>
        <w:jc w:val="both"/>
        <w:rPr>
          <w:rFonts w:ascii="Times New Roman" w:eastAsia="Times New Roman" w:hAnsi="Times New Roman" w:cs="Times New Roman"/>
          <w:lang w:eastAsia="it-IT"/>
        </w:rPr>
      </w:pPr>
      <w:r w:rsidRPr="00467348">
        <w:rPr>
          <w:rFonts w:ascii="Times New Roman" w:eastAsia="Times New Roman" w:hAnsi="Times New Roman" w:cs="Times New Roman"/>
          <w:lang w:eastAsia="it-IT"/>
        </w:rPr>
        <w:t>di essere in p</w:t>
      </w:r>
      <w:r w:rsidR="005F23B0" w:rsidRPr="00467348">
        <w:rPr>
          <w:rFonts w:ascii="Times New Roman" w:eastAsia="Times New Roman" w:hAnsi="Times New Roman" w:cs="Times New Roman"/>
          <w:lang w:eastAsia="it-IT"/>
        </w:rPr>
        <w:t>ossesso di buone conoscenze informatiche;</w:t>
      </w:r>
    </w:p>
    <w:p w14:paraId="08106044" w14:textId="234E8045" w:rsidR="005F23B0" w:rsidRPr="00467348" w:rsidRDefault="004A6FB0" w:rsidP="00467348">
      <w:pPr>
        <w:pStyle w:val="Paragrafoelenco"/>
        <w:widowControl w:val="0"/>
        <w:numPr>
          <w:ilvl w:val="0"/>
          <w:numId w:val="5"/>
        </w:numPr>
        <w:autoSpaceDE w:val="0"/>
        <w:autoSpaceDN w:val="0"/>
        <w:adjustRightInd w:val="0"/>
        <w:spacing w:after="120" w:line="276" w:lineRule="auto"/>
        <w:ind w:left="360"/>
        <w:jc w:val="both"/>
        <w:rPr>
          <w:rFonts w:ascii="Times New Roman" w:eastAsia="Times New Roman" w:hAnsi="Times New Roman" w:cs="Times New Roman"/>
          <w:lang w:eastAsia="it-IT"/>
        </w:rPr>
      </w:pPr>
      <w:r w:rsidRPr="00467348">
        <w:rPr>
          <w:rFonts w:ascii="Times New Roman" w:eastAsia="Times New Roman" w:hAnsi="Times New Roman" w:cs="Times New Roman"/>
          <w:lang w:eastAsia="it-IT"/>
        </w:rPr>
        <w:t>di n</w:t>
      </w:r>
      <w:r w:rsidR="005F23B0" w:rsidRPr="00467348">
        <w:rPr>
          <w:rFonts w:ascii="Times New Roman" w:eastAsia="Times New Roman" w:hAnsi="Times New Roman" w:cs="Times New Roman"/>
          <w:lang w:eastAsia="it-IT"/>
        </w:rPr>
        <w:t>on essere stat</w:t>
      </w:r>
      <w:r w:rsidRPr="00467348">
        <w:rPr>
          <w:rFonts w:ascii="Times New Roman" w:eastAsia="Times New Roman" w:hAnsi="Times New Roman" w:cs="Times New Roman"/>
          <w:lang w:eastAsia="it-IT"/>
        </w:rPr>
        <w:t>o</w:t>
      </w:r>
      <w:r w:rsidR="005F23B0" w:rsidRPr="00467348">
        <w:rPr>
          <w:rFonts w:ascii="Times New Roman" w:eastAsia="Times New Roman" w:hAnsi="Times New Roman" w:cs="Times New Roman"/>
          <w:lang w:eastAsia="it-IT"/>
        </w:rPr>
        <w:t xml:space="preserve"> condannat</w:t>
      </w:r>
      <w:r w:rsidRPr="00467348">
        <w:rPr>
          <w:rFonts w:ascii="Times New Roman" w:eastAsia="Times New Roman" w:hAnsi="Times New Roman" w:cs="Times New Roman"/>
          <w:lang w:eastAsia="it-IT"/>
        </w:rPr>
        <w:t>o</w:t>
      </w:r>
      <w:r w:rsidR="005F23B0" w:rsidRPr="00467348">
        <w:rPr>
          <w:rFonts w:ascii="Times New Roman" w:eastAsia="Times New Roman" w:hAnsi="Times New Roman" w:cs="Times New Roman"/>
          <w:lang w:eastAsia="it-IT"/>
        </w:rPr>
        <w:t>, anche con sentenza non passata in giudicato, per reati previsti dal capo I del titolo II del libro II del codice penale;</w:t>
      </w:r>
    </w:p>
    <w:p w14:paraId="7749C24D" w14:textId="4978F3FD" w:rsidR="005F23B0" w:rsidRPr="00467348" w:rsidRDefault="004A6FB0" w:rsidP="00467348">
      <w:pPr>
        <w:pStyle w:val="Paragrafoelenco"/>
        <w:widowControl w:val="0"/>
        <w:numPr>
          <w:ilvl w:val="0"/>
          <w:numId w:val="5"/>
        </w:numPr>
        <w:autoSpaceDE w:val="0"/>
        <w:autoSpaceDN w:val="0"/>
        <w:adjustRightInd w:val="0"/>
        <w:spacing w:after="120" w:line="276" w:lineRule="auto"/>
        <w:ind w:left="360"/>
        <w:jc w:val="both"/>
        <w:rPr>
          <w:rFonts w:ascii="Times New Roman" w:eastAsia="Times New Roman" w:hAnsi="Times New Roman" w:cs="Times New Roman"/>
          <w:lang w:eastAsia="it-IT"/>
        </w:rPr>
      </w:pPr>
      <w:r w:rsidRPr="00467348">
        <w:rPr>
          <w:rFonts w:ascii="Times New Roman" w:eastAsia="Times New Roman" w:hAnsi="Times New Roman" w:cs="Times New Roman"/>
          <w:lang w:eastAsia="it-IT"/>
        </w:rPr>
        <w:t>di n</w:t>
      </w:r>
      <w:r w:rsidR="005F23B0" w:rsidRPr="00467348">
        <w:rPr>
          <w:rFonts w:ascii="Times New Roman" w:eastAsia="Times New Roman" w:hAnsi="Times New Roman" w:cs="Times New Roman"/>
          <w:lang w:eastAsia="it-IT"/>
        </w:rPr>
        <w:t>on aver svolto incarichi di indirizzo politico o ricoperto cariche pubbliche elettive presso il Comune di Paola nel triennio antecedente la nomina;</w:t>
      </w:r>
    </w:p>
    <w:p w14:paraId="63B00D9D" w14:textId="0FC214E1" w:rsidR="005F23B0" w:rsidRPr="00467348" w:rsidRDefault="004A6FB0" w:rsidP="00467348">
      <w:pPr>
        <w:pStyle w:val="Paragrafoelenco"/>
        <w:widowControl w:val="0"/>
        <w:numPr>
          <w:ilvl w:val="0"/>
          <w:numId w:val="5"/>
        </w:numPr>
        <w:autoSpaceDE w:val="0"/>
        <w:autoSpaceDN w:val="0"/>
        <w:adjustRightInd w:val="0"/>
        <w:spacing w:after="120" w:line="276" w:lineRule="auto"/>
        <w:ind w:left="360"/>
        <w:jc w:val="both"/>
        <w:rPr>
          <w:rFonts w:ascii="Times New Roman" w:eastAsia="Times New Roman" w:hAnsi="Times New Roman" w:cs="Times New Roman"/>
          <w:lang w:eastAsia="it-IT"/>
        </w:rPr>
      </w:pPr>
      <w:r w:rsidRPr="00467348">
        <w:rPr>
          <w:rFonts w:ascii="Times New Roman" w:eastAsia="Times New Roman" w:hAnsi="Times New Roman" w:cs="Times New Roman"/>
          <w:lang w:eastAsia="it-IT"/>
        </w:rPr>
        <w:t>di n</w:t>
      </w:r>
      <w:r w:rsidR="005F23B0" w:rsidRPr="00467348">
        <w:rPr>
          <w:rFonts w:ascii="Times New Roman" w:eastAsia="Times New Roman" w:hAnsi="Times New Roman" w:cs="Times New Roman"/>
          <w:lang w:eastAsia="it-IT"/>
        </w:rPr>
        <w:t>on trovarsi, nei confronti del Comune di Paola, in una situazione di conflitto, anche potenziale, di interessi propri, del coniuge, di conviventi, di parenti, di affini entro il secondo grado;</w:t>
      </w:r>
    </w:p>
    <w:p w14:paraId="740733CC" w14:textId="7D62C00A" w:rsidR="005F23B0" w:rsidRPr="00467348" w:rsidRDefault="004A6FB0" w:rsidP="00467348">
      <w:pPr>
        <w:pStyle w:val="Paragrafoelenco"/>
        <w:widowControl w:val="0"/>
        <w:numPr>
          <w:ilvl w:val="0"/>
          <w:numId w:val="5"/>
        </w:numPr>
        <w:autoSpaceDE w:val="0"/>
        <w:autoSpaceDN w:val="0"/>
        <w:adjustRightInd w:val="0"/>
        <w:spacing w:after="120" w:line="276" w:lineRule="auto"/>
        <w:ind w:left="360"/>
        <w:jc w:val="both"/>
        <w:rPr>
          <w:rFonts w:ascii="Times New Roman" w:eastAsia="Times New Roman" w:hAnsi="Times New Roman" w:cs="Times New Roman"/>
          <w:lang w:eastAsia="it-IT"/>
        </w:rPr>
      </w:pPr>
      <w:r w:rsidRPr="00467348">
        <w:rPr>
          <w:rFonts w:ascii="Times New Roman" w:eastAsia="Times New Roman" w:hAnsi="Times New Roman" w:cs="Times New Roman"/>
          <w:lang w:eastAsia="it-IT"/>
        </w:rPr>
        <w:t>di n</w:t>
      </w:r>
      <w:r w:rsidR="005F23B0" w:rsidRPr="00467348">
        <w:rPr>
          <w:rFonts w:ascii="Times New Roman" w:eastAsia="Times New Roman" w:hAnsi="Times New Roman" w:cs="Times New Roman"/>
          <w:lang w:eastAsia="it-IT"/>
        </w:rPr>
        <w:t>on essere magistrati o avvocati dello Stato che svolgono le funzioni nello stesso ambito territoriale regionale o distrettuale in cui opera il Comune;</w:t>
      </w:r>
    </w:p>
    <w:p w14:paraId="535B0B4D" w14:textId="6DF0C276" w:rsidR="005F23B0" w:rsidRPr="00467348" w:rsidRDefault="004A6FB0" w:rsidP="00467348">
      <w:pPr>
        <w:pStyle w:val="Paragrafoelenco"/>
        <w:widowControl w:val="0"/>
        <w:numPr>
          <w:ilvl w:val="0"/>
          <w:numId w:val="5"/>
        </w:numPr>
        <w:autoSpaceDE w:val="0"/>
        <w:autoSpaceDN w:val="0"/>
        <w:adjustRightInd w:val="0"/>
        <w:spacing w:after="120" w:line="276" w:lineRule="auto"/>
        <w:ind w:left="360"/>
        <w:jc w:val="both"/>
        <w:rPr>
          <w:rFonts w:ascii="Times New Roman" w:eastAsia="Times New Roman" w:hAnsi="Times New Roman" w:cs="Times New Roman"/>
          <w:lang w:eastAsia="it-IT"/>
        </w:rPr>
      </w:pPr>
      <w:r w:rsidRPr="00467348">
        <w:rPr>
          <w:rFonts w:ascii="Times New Roman" w:eastAsia="Times New Roman" w:hAnsi="Times New Roman" w:cs="Times New Roman"/>
          <w:lang w:eastAsia="it-IT"/>
        </w:rPr>
        <w:t>di n</w:t>
      </w:r>
      <w:r w:rsidR="005F23B0" w:rsidRPr="00467348">
        <w:rPr>
          <w:rFonts w:ascii="Times New Roman" w:eastAsia="Times New Roman" w:hAnsi="Times New Roman" w:cs="Times New Roman"/>
          <w:lang w:eastAsia="it-IT"/>
        </w:rPr>
        <w:t>on essere in un rapporto di coniugio, di convivenza, di parentela o di affinità entro il secondo grado con il segretario o i Responsabili dei Settori del Comune di Paola, o con il vertice politico-amministrativo;</w:t>
      </w:r>
    </w:p>
    <w:p w14:paraId="66CD5BEB" w14:textId="75673C0A" w:rsidR="005F23B0" w:rsidRPr="00467348" w:rsidRDefault="004A6FB0" w:rsidP="00467348">
      <w:pPr>
        <w:pStyle w:val="Paragrafoelenco"/>
        <w:widowControl w:val="0"/>
        <w:numPr>
          <w:ilvl w:val="0"/>
          <w:numId w:val="5"/>
        </w:numPr>
        <w:autoSpaceDE w:val="0"/>
        <w:autoSpaceDN w:val="0"/>
        <w:adjustRightInd w:val="0"/>
        <w:spacing w:after="120" w:line="276" w:lineRule="auto"/>
        <w:ind w:left="360"/>
        <w:jc w:val="both"/>
        <w:rPr>
          <w:rFonts w:ascii="Times New Roman" w:eastAsia="Times New Roman" w:hAnsi="Times New Roman" w:cs="Times New Roman"/>
          <w:lang w:eastAsia="it-IT"/>
        </w:rPr>
      </w:pPr>
      <w:r w:rsidRPr="00467348">
        <w:rPr>
          <w:rFonts w:ascii="Times New Roman" w:eastAsia="Times New Roman" w:hAnsi="Times New Roman" w:cs="Times New Roman"/>
          <w:lang w:eastAsia="it-IT"/>
        </w:rPr>
        <w:t>di n</w:t>
      </w:r>
      <w:r w:rsidR="005F23B0" w:rsidRPr="00467348">
        <w:rPr>
          <w:rFonts w:ascii="Times New Roman" w:eastAsia="Times New Roman" w:hAnsi="Times New Roman" w:cs="Times New Roman"/>
          <w:lang w:eastAsia="it-IT"/>
        </w:rPr>
        <w:t>on essere stati motivatamente rimossi dall’incarico di componente del nucleo di valutazione prima della scadenza del mandato;</w:t>
      </w:r>
    </w:p>
    <w:p w14:paraId="6F4C2321" w14:textId="167A9375" w:rsidR="005F23B0" w:rsidRPr="00467348" w:rsidRDefault="004A6FB0" w:rsidP="00467348">
      <w:pPr>
        <w:pStyle w:val="Paragrafoelenco"/>
        <w:widowControl w:val="0"/>
        <w:numPr>
          <w:ilvl w:val="0"/>
          <w:numId w:val="5"/>
        </w:numPr>
        <w:autoSpaceDE w:val="0"/>
        <w:autoSpaceDN w:val="0"/>
        <w:adjustRightInd w:val="0"/>
        <w:spacing w:after="120" w:line="276" w:lineRule="auto"/>
        <w:ind w:left="360"/>
        <w:jc w:val="both"/>
        <w:rPr>
          <w:rFonts w:ascii="Times New Roman" w:eastAsia="Times New Roman" w:hAnsi="Times New Roman" w:cs="Times New Roman"/>
          <w:lang w:eastAsia="it-IT"/>
        </w:rPr>
      </w:pPr>
      <w:r w:rsidRPr="00467348">
        <w:rPr>
          <w:rFonts w:ascii="Times New Roman" w:eastAsia="Times New Roman" w:hAnsi="Times New Roman" w:cs="Times New Roman"/>
          <w:lang w:eastAsia="it-IT"/>
        </w:rPr>
        <w:lastRenderedPageBreak/>
        <w:t>di</w:t>
      </w:r>
      <w:r w:rsidR="005F23B0" w:rsidRPr="00467348">
        <w:rPr>
          <w:rFonts w:ascii="Times New Roman" w:eastAsia="Times New Roman" w:hAnsi="Times New Roman" w:cs="Times New Roman"/>
          <w:lang w:eastAsia="it-IT"/>
        </w:rPr>
        <w:t xml:space="preserve"> </w:t>
      </w:r>
      <w:r w:rsidRPr="00467348">
        <w:rPr>
          <w:rFonts w:ascii="Times New Roman" w:eastAsia="Times New Roman" w:hAnsi="Times New Roman" w:cs="Times New Roman"/>
          <w:lang w:eastAsia="it-IT"/>
        </w:rPr>
        <w:t>n</w:t>
      </w:r>
      <w:r w:rsidR="005F23B0" w:rsidRPr="00467348">
        <w:rPr>
          <w:rFonts w:ascii="Times New Roman" w:eastAsia="Times New Roman" w:hAnsi="Times New Roman" w:cs="Times New Roman"/>
          <w:lang w:eastAsia="it-IT"/>
        </w:rPr>
        <w:t>on essere revisore dei conti presso la stessa amministrazione;</w:t>
      </w:r>
    </w:p>
    <w:p w14:paraId="56ECA43F" w14:textId="122E0150" w:rsidR="005F23B0" w:rsidRPr="00467348" w:rsidRDefault="004A6FB0" w:rsidP="00467348">
      <w:pPr>
        <w:pStyle w:val="Paragrafoelenco"/>
        <w:widowControl w:val="0"/>
        <w:numPr>
          <w:ilvl w:val="0"/>
          <w:numId w:val="5"/>
        </w:numPr>
        <w:autoSpaceDE w:val="0"/>
        <w:autoSpaceDN w:val="0"/>
        <w:adjustRightInd w:val="0"/>
        <w:spacing w:after="120" w:line="276" w:lineRule="auto"/>
        <w:ind w:left="360"/>
        <w:jc w:val="both"/>
        <w:rPr>
          <w:rFonts w:ascii="Times New Roman" w:eastAsia="Times New Roman" w:hAnsi="Times New Roman" w:cs="Times New Roman"/>
          <w:lang w:eastAsia="it-IT"/>
        </w:rPr>
      </w:pPr>
      <w:r w:rsidRPr="00467348">
        <w:rPr>
          <w:rFonts w:ascii="Times New Roman" w:eastAsia="Times New Roman" w:hAnsi="Times New Roman" w:cs="Times New Roman"/>
          <w:lang w:eastAsia="it-IT"/>
        </w:rPr>
        <w:t>di</w:t>
      </w:r>
      <w:r w:rsidR="005F23B0" w:rsidRPr="00467348">
        <w:rPr>
          <w:rFonts w:ascii="Times New Roman" w:eastAsia="Times New Roman" w:hAnsi="Times New Roman" w:cs="Times New Roman"/>
          <w:lang w:eastAsia="it-IT"/>
        </w:rPr>
        <w:t xml:space="preserve"> </w:t>
      </w:r>
      <w:r w:rsidRPr="00467348">
        <w:rPr>
          <w:rFonts w:ascii="Times New Roman" w:eastAsia="Times New Roman" w:hAnsi="Times New Roman" w:cs="Times New Roman"/>
          <w:lang w:eastAsia="it-IT"/>
        </w:rPr>
        <w:t>n</w:t>
      </w:r>
      <w:r w:rsidR="005F23B0" w:rsidRPr="00467348">
        <w:rPr>
          <w:rFonts w:ascii="Times New Roman" w:eastAsia="Times New Roman" w:hAnsi="Times New Roman" w:cs="Times New Roman"/>
          <w:lang w:eastAsia="it-IT"/>
        </w:rPr>
        <w:t>on trovarsi nelle altre situazioni di incompatibilità previste dal D.lgs. n.39/2013 e dal D.lgs. n.165/2001;</w:t>
      </w:r>
    </w:p>
    <w:p w14:paraId="4F65D715" w14:textId="484FF39F" w:rsidR="005F23B0" w:rsidRPr="00467348" w:rsidRDefault="004A6FB0" w:rsidP="00467348">
      <w:pPr>
        <w:pStyle w:val="Paragrafoelenco"/>
        <w:widowControl w:val="0"/>
        <w:numPr>
          <w:ilvl w:val="0"/>
          <w:numId w:val="5"/>
        </w:numPr>
        <w:autoSpaceDE w:val="0"/>
        <w:autoSpaceDN w:val="0"/>
        <w:adjustRightInd w:val="0"/>
        <w:spacing w:after="120" w:line="276" w:lineRule="auto"/>
        <w:ind w:left="360"/>
        <w:jc w:val="both"/>
        <w:rPr>
          <w:rFonts w:ascii="Times New Roman" w:eastAsia="Times New Roman" w:hAnsi="Times New Roman" w:cs="Times New Roman"/>
          <w:lang w:eastAsia="it-IT"/>
        </w:rPr>
      </w:pPr>
      <w:r w:rsidRPr="00467348">
        <w:rPr>
          <w:rFonts w:ascii="Times New Roman" w:eastAsia="Times New Roman" w:hAnsi="Times New Roman" w:cs="Times New Roman"/>
          <w:lang w:eastAsia="it-IT"/>
        </w:rPr>
        <w:t>di n</w:t>
      </w:r>
      <w:r w:rsidR="005F23B0" w:rsidRPr="00467348">
        <w:rPr>
          <w:rFonts w:ascii="Times New Roman" w:eastAsia="Times New Roman" w:hAnsi="Times New Roman" w:cs="Times New Roman"/>
          <w:lang w:eastAsia="it-IT"/>
        </w:rPr>
        <w:t>on rivestire cariche pubbliche elettive o in partiti politici o organizzazioni sindacali o svolgere incarichi continuativi di consulenza o collaborazione con tali organismi a far data dai tre anni precedenti alla pubblicazione dell’avviso;</w:t>
      </w:r>
    </w:p>
    <w:p w14:paraId="2FDDB528" w14:textId="6305155A" w:rsidR="005F23B0" w:rsidRDefault="004A6FB0" w:rsidP="00467348">
      <w:pPr>
        <w:pStyle w:val="Paragrafoelenco"/>
        <w:numPr>
          <w:ilvl w:val="0"/>
          <w:numId w:val="5"/>
        </w:numPr>
        <w:overflowPunct w:val="0"/>
        <w:autoSpaceDE w:val="0"/>
        <w:autoSpaceDN w:val="0"/>
        <w:adjustRightInd w:val="0"/>
        <w:spacing w:after="120" w:line="240" w:lineRule="auto"/>
        <w:ind w:left="360"/>
        <w:jc w:val="both"/>
      </w:pPr>
      <w:r w:rsidRPr="00467348">
        <w:rPr>
          <w:rFonts w:ascii="Times New Roman" w:eastAsia="Times New Roman" w:hAnsi="Times New Roman" w:cs="Times New Roman"/>
          <w:lang w:eastAsia="it-IT"/>
        </w:rPr>
        <w:t>di n</w:t>
      </w:r>
      <w:r w:rsidR="005F23B0" w:rsidRPr="00467348">
        <w:rPr>
          <w:rFonts w:ascii="Times New Roman" w:eastAsia="Times New Roman" w:hAnsi="Times New Roman" w:cs="Times New Roman"/>
          <w:lang w:eastAsia="it-IT"/>
        </w:rPr>
        <w:t>on essere componente dei consigli di amministrazione delle società partecipate dall’Ente o aver ricoperto tale ruolo nel triennio antecedente la nomina</w:t>
      </w:r>
      <w:r w:rsidR="00AD1D54" w:rsidRPr="00467348">
        <w:rPr>
          <w:rFonts w:ascii="Times New Roman" w:eastAsia="Times New Roman" w:hAnsi="Times New Roman" w:cs="Times New Roman"/>
          <w:lang w:eastAsia="it-IT"/>
        </w:rPr>
        <w:t>;</w:t>
      </w:r>
    </w:p>
    <w:p w14:paraId="2BD9AED2" w14:textId="4D95A466" w:rsidR="005F23B0" w:rsidRPr="00467348" w:rsidRDefault="00AD1D54" w:rsidP="00467348">
      <w:pPr>
        <w:pStyle w:val="Paragrafoelenco"/>
        <w:numPr>
          <w:ilvl w:val="0"/>
          <w:numId w:val="5"/>
        </w:numPr>
        <w:overflowPunct w:val="0"/>
        <w:autoSpaceDE w:val="0"/>
        <w:autoSpaceDN w:val="0"/>
        <w:adjustRightInd w:val="0"/>
        <w:spacing w:after="0" w:line="240" w:lineRule="auto"/>
        <w:ind w:left="360"/>
        <w:jc w:val="both"/>
        <w:rPr>
          <w:rFonts w:ascii="Times New Roman" w:eastAsia="Times New Roman" w:hAnsi="Times New Roman" w:cs="Times New Roman"/>
          <w:lang w:eastAsia="it-IT"/>
        </w:rPr>
      </w:pPr>
      <w:r w:rsidRPr="00467348">
        <w:rPr>
          <w:rFonts w:ascii="Times New Roman" w:eastAsia="Times New Roman" w:hAnsi="Times New Roman" w:cs="Times New Roman"/>
          <w:lang w:eastAsia="it-IT"/>
        </w:rPr>
        <w:t>di aver preso preventiva visione del Regolamento sulla costituzione e il funzionamento del Nucleo di valutazione,</w:t>
      </w:r>
    </w:p>
    <w:p w14:paraId="0B1E03C0" w14:textId="118D9042" w:rsidR="005F23B0" w:rsidRDefault="005F23B0" w:rsidP="00467348">
      <w:pPr>
        <w:overflowPunct w:val="0"/>
        <w:autoSpaceDE w:val="0"/>
        <w:autoSpaceDN w:val="0"/>
        <w:adjustRightInd w:val="0"/>
        <w:spacing w:after="0" w:line="240" w:lineRule="auto"/>
        <w:jc w:val="both"/>
      </w:pPr>
    </w:p>
    <w:p w14:paraId="5E403C13" w14:textId="47B621EA" w:rsidR="005F23B0" w:rsidRPr="00467348" w:rsidRDefault="00D85260" w:rsidP="00467348">
      <w:pPr>
        <w:pStyle w:val="Paragrafoelenco"/>
        <w:numPr>
          <w:ilvl w:val="0"/>
          <w:numId w:val="5"/>
        </w:numPr>
        <w:overflowPunct w:val="0"/>
        <w:autoSpaceDE w:val="0"/>
        <w:autoSpaceDN w:val="0"/>
        <w:adjustRightInd w:val="0"/>
        <w:spacing w:after="0" w:line="240" w:lineRule="auto"/>
        <w:ind w:left="360"/>
        <w:jc w:val="both"/>
        <w:rPr>
          <w:rFonts w:ascii="Times New Roman" w:hAnsi="Times New Roman" w:cs="Times New Roman"/>
        </w:rPr>
      </w:pPr>
      <w:r w:rsidRPr="00467348">
        <w:rPr>
          <w:rFonts w:ascii="Times New Roman" w:hAnsi="Times New Roman" w:cs="Times New Roman"/>
        </w:rPr>
        <w:t>Il candidato/a dichiara altresì di essere consapevole che</w:t>
      </w:r>
      <w:r w:rsidR="005F23B0" w:rsidRPr="00467348">
        <w:rPr>
          <w:rFonts w:ascii="Times New Roman" w:hAnsi="Times New Roman" w:cs="Times New Roman"/>
        </w:rPr>
        <w:t xml:space="preserve"> il Comune di Paola </w:t>
      </w:r>
      <w:r w:rsidRPr="00467348">
        <w:rPr>
          <w:rFonts w:ascii="Times New Roman" w:hAnsi="Times New Roman" w:cs="Times New Roman"/>
        </w:rPr>
        <w:t xml:space="preserve">si riserva, ai sensi dell’art. 71 del DPR n. 445/2000 e ss.mm.ii., di procedere ai controlli sulla veridicità di tutte le dichiarazioni sostitutive rese. Qualora, all’esito degli stessi, venga accertata la non veridicità del contenuto delle dichiarazioni, il dichiarante decadrà dagli eventuali benefici conseguenti ai provvedimenti adottati sulla base delle dichiarazioni non veritiere, ferme restando le sanzioni penali previste dall’art. 76 del DPR 445/2000 e ss.mm.ii. </w:t>
      </w:r>
    </w:p>
    <w:p w14:paraId="7565CC4C" w14:textId="77777777" w:rsidR="005F23B0" w:rsidRPr="007B4721" w:rsidRDefault="005F23B0" w:rsidP="001C587C">
      <w:pPr>
        <w:overflowPunct w:val="0"/>
        <w:autoSpaceDE w:val="0"/>
        <w:autoSpaceDN w:val="0"/>
        <w:adjustRightInd w:val="0"/>
        <w:spacing w:after="0" w:line="240" w:lineRule="auto"/>
        <w:jc w:val="both"/>
        <w:rPr>
          <w:rFonts w:ascii="Times New Roman" w:hAnsi="Times New Roman" w:cs="Times New Roman"/>
        </w:rPr>
      </w:pPr>
    </w:p>
    <w:p w14:paraId="1671CC48" w14:textId="77777777" w:rsidR="005F23B0" w:rsidRPr="007B4721" w:rsidRDefault="005F23B0" w:rsidP="001C587C">
      <w:pPr>
        <w:overflowPunct w:val="0"/>
        <w:autoSpaceDE w:val="0"/>
        <w:autoSpaceDN w:val="0"/>
        <w:adjustRightInd w:val="0"/>
        <w:spacing w:after="0" w:line="240" w:lineRule="auto"/>
        <w:jc w:val="both"/>
        <w:rPr>
          <w:rFonts w:ascii="Times New Roman" w:hAnsi="Times New Roman" w:cs="Times New Roman"/>
        </w:rPr>
      </w:pPr>
    </w:p>
    <w:p w14:paraId="29E69422" w14:textId="77777777" w:rsidR="005F23B0" w:rsidRPr="00467348" w:rsidRDefault="00D85260" w:rsidP="001C587C">
      <w:pPr>
        <w:overflowPunct w:val="0"/>
        <w:autoSpaceDE w:val="0"/>
        <w:autoSpaceDN w:val="0"/>
        <w:adjustRightInd w:val="0"/>
        <w:spacing w:after="0" w:line="240" w:lineRule="auto"/>
        <w:jc w:val="both"/>
        <w:rPr>
          <w:rFonts w:ascii="Times New Roman" w:hAnsi="Times New Roman" w:cs="Times New Roman"/>
          <w:u w:val="single"/>
        </w:rPr>
      </w:pPr>
      <w:r w:rsidRPr="00467348">
        <w:rPr>
          <w:rFonts w:ascii="Times New Roman" w:hAnsi="Times New Roman" w:cs="Times New Roman"/>
          <w:u w:val="single"/>
        </w:rPr>
        <w:t xml:space="preserve">ALLEGA a corredo della domanda di ammissione, a pena di esclusione: </w:t>
      </w:r>
    </w:p>
    <w:p w14:paraId="25C81F03" w14:textId="77777777" w:rsidR="005F23B0" w:rsidRPr="007B4721" w:rsidRDefault="00D85260" w:rsidP="00467348">
      <w:pPr>
        <w:overflowPunct w:val="0"/>
        <w:autoSpaceDE w:val="0"/>
        <w:autoSpaceDN w:val="0"/>
        <w:adjustRightInd w:val="0"/>
        <w:spacing w:after="0" w:line="276" w:lineRule="auto"/>
        <w:jc w:val="both"/>
        <w:rPr>
          <w:rFonts w:ascii="Times New Roman" w:hAnsi="Times New Roman" w:cs="Times New Roman"/>
        </w:rPr>
      </w:pPr>
      <w:r w:rsidRPr="007B4721">
        <w:rPr>
          <w:rFonts w:ascii="Times New Roman" w:hAnsi="Times New Roman" w:cs="Times New Roman"/>
        </w:rPr>
        <w:t xml:space="preserve">1. fotocopia di un documento d’identità o di riconoscimento in corso di validità tra quelli indicati nell’art. 35 del D.P.R. n. 445/2000 e ss.mm.ii.; </w:t>
      </w:r>
    </w:p>
    <w:p w14:paraId="69DAA68B" w14:textId="4FF31BD3" w:rsidR="005F23B0" w:rsidRPr="007B4721" w:rsidRDefault="00D85260" w:rsidP="00467348">
      <w:pPr>
        <w:overflowPunct w:val="0"/>
        <w:autoSpaceDE w:val="0"/>
        <w:autoSpaceDN w:val="0"/>
        <w:adjustRightInd w:val="0"/>
        <w:spacing w:after="0" w:line="276" w:lineRule="auto"/>
        <w:jc w:val="both"/>
        <w:rPr>
          <w:rFonts w:ascii="Times New Roman" w:hAnsi="Times New Roman" w:cs="Times New Roman"/>
        </w:rPr>
      </w:pPr>
      <w:r w:rsidRPr="007B4721">
        <w:rPr>
          <w:rFonts w:ascii="Times New Roman" w:hAnsi="Times New Roman" w:cs="Times New Roman"/>
        </w:rPr>
        <w:t xml:space="preserve">2. </w:t>
      </w:r>
      <w:r w:rsidRPr="00467348">
        <w:rPr>
          <w:rFonts w:ascii="Times New Roman" w:hAnsi="Times New Roman" w:cs="Times New Roman"/>
          <w:i/>
          <w:iCs/>
        </w:rPr>
        <w:t>curriculum vitae</w:t>
      </w:r>
      <w:r w:rsidRPr="007B4721">
        <w:rPr>
          <w:rFonts w:ascii="Times New Roman" w:hAnsi="Times New Roman" w:cs="Times New Roman"/>
        </w:rPr>
        <w:t xml:space="preserve"> </w:t>
      </w:r>
      <w:r w:rsidR="00467348">
        <w:rPr>
          <w:rFonts w:ascii="Times New Roman" w:hAnsi="Times New Roman" w:cs="Times New Roman"/>
        </w:rPr>
        <w:t xml:space="preserve">in formato europeo </w:t>
      </w:r>
      <w:r w:rsidRPr="007B4721">
        <w:rPr>
          <w:rFonts w:ascii="Times New Roman" w:hAnsi="Times New Roman" w:cs="Times New Roman"/>
        </w:rPr>
        <w:t xml:space="preserve">datato e sottoscritto dal candidato, nel quale sono indicate tutte le pregresse esperienze lavorative e ogni altro dato che il </w:t>
      </w:r>
      <w:r w:rsidR="00AD1D54" w:rsidRPr="007B4721">
        <w:rPr>
          <w:rFonts w:ascii="Times New Roman" w:hAnsi="Times New Roman" w:cs="Times New Roman"/>
        </w:rPr>
        <w:t xml:space="preserve">candidato </w:t>
      </w:r>
      <w:r w:rsidRPr="007B4721">
        <w:rPr>
          <w:rFonts w:ascii="Times New Roman" w:hAnsi="Times New Roman" w:cs="Times New Roman"/>
        </w:rPr>
        <w:t>ritenga di indicare, nel proprio interesse</w:t>
      </w:r>
      <w:r w:rsidR="00AD1D54" w:rsidRPr="007B4721">
        <w:rPr>
          <w:rFonts w:ascii="Times New Roman" w:hAnsi="Times New Roman" w:cs="Times New Roman"/>
        </w:rPr>
        <w:t>.</w:t>
      </w:r>
      <w:r w:rsidRPr="007B4721">
        <w:rPr>
          <w:rFonts w:ascii="Times New Roman" w:hAnsi="Times New Roman" w:cs="Times New Roman"/>
        </w:rPr>
        <w:t xml:space="preserve"> </w:t>
      </w:r>
    </w:p>
    <w:p w14:paraId="5BA8E6CA" w14:textId="77777777" w:rsidR="005F23B0" w:rsidRPr="007B4721" w:rsidRDefault="005F23B0" w:rsidP="001C587C">
      <w:pPr>
        <w:overflowPunct w:val="0"/>
        <w:autoSpaceDE w:val="0"/>
        <w:autoSpaceDN w:val="0"/>
        <w:adjustRightInd w:val="0"/>
        <w:spacing w:after="0" w:line="240" w:lineRule="auto"/>
        <w:jc w:val="both"/>
        <w:rPr>
          <w:rFonts w:ascii="Times New Roman" w:hAnsi="Times New Roman" w:cs="Times New Roman"/>
        </w:rPr>
      </w:pPr>
    </w:p>
    <w:p w14:paraId="576A1F44" w14:textId="77777777" w:rsidR="00592CF7" w:rsidRPr="007B4721" w:rsidRDefault="00592CF7" w:rsidP="001C587C">
      <w:pPr>
        <w:overflowPunct w:val="0"/>
        <w:autoSpaceDE w:val="0"/>
        <w:autoSpaceDN w:val="0"/>
        <w:adjustRightInd w:val="0"/>
        <w:spacing w:after="0" w:line="240" w:lineRule="auto"/>
        <w:jc w:val="both"/>
        <w:rPr>
          <w:rFonts w:ascii="Times New Roman" w:hAnsi="Times New Roman" w:cs="Times New Roman"/>
        </w:rPr>
      </w:pPr>
    </w:p>
    <w:p w14:paraId="256DA23E" w14:textId="46160FD4" w:rsidR="005F23B0" w:rsidRPr="007B4721" w:rsidRDefault="00D85260" w:rsidP="001C587C">
      <w:pPr>
        <w:overflowPunct w:val="0"/>
        <w:autoSpaceDE w:val="0"/>
        <w:autoSpaceDN w:val="0"/>
        <w:adjustRightInd w:val="0"/>
        <w:spacing w:after="0" w:line="240" w:lineRule="auto"/>
        <w:jc w:val="both"/>
        <w:rPr>
          <w:rFonts w:ascii="Times New Roman" w:hAnsi="Times New Roman" w:cs="Times New Roman"/>
        </w:rPr>
      </w:pPr>
      <w:r w:rsidRPr="007B4721">
        <w:rPr>
          <w:rFonts w:ascii="Times New Roman" w:hAnsi="Times New Roman" w:cs="Times New Roman"/>
        </w:rPr>
        <w:t xml:space="preserve">Con la presentazione della domanda il/la candidato/a acconsente al trattamento dei dati personali, ai sensi del Regolamento UE 2016/679, per le finalità collegate alla selezione di cui in oggetto. </w:t>
      </w:r>
    </w:p>
    <w:p w14:paraId="67F64376" w14:textId="77777777" w:rsidR="005F23B0" w:rsidRPr="007B4721" w:rsidRDefault="005F23B0" w:rsidP="001C587C">
      <w:pPr>
        <w:overflowPunct w:val="0"/>
        <w:autoSpaceDE w:val="0"/>
        <w:autoSpaceDN w:val="0"/>
        <w:adjustRightInd w:val="0"/>
        <w:spacing w:after="0" w:line="240" w:lineRule="auto"/>
        <w:jc w:val="both"/>
        <w:rPr>
          <w:rFonts w:ascii="Times New Roman" w:hAnsi="Times New Roman" w:cs="Times New Roman"/>
        </w:rPr>
      </w:pPr>
    </w:p>
    <w:p w14:paraId="6B0ABFFF" w14:textId="77777777" w:rsidR="00AD1D54" w:rsidRPr="007B4721" w:rsidRDefault="00AD1D54" w:rsidP="001C587C">
      <w:pPr>
        <w:overflowPunct w:val="0"/>
        <w:autoSpaceDE w:val="0"/>
        <w:autoSpaceDN w:val="0"/>
        <w:adjustRightInd w:val="0"/>
        <w:spacing w:after="0" w:line="240" w:lineRule="auto"/>
        <w:jc w:val="both"/>
        <w:rPr>
          <w:rFonts w:ascii="Times New Roman" w:hAnsi="Times New Roman" w:cs="Times New Roman"/>
        </w:rPr>
      </w:pPr>
    </w:p>
    <w:p w14:paraId="6F0F3D12" w14:textId="12448E10" w:rsidR="005F23B0" w:rsidRPr="007B4721" w:rsidRDefault="00D85260" w:rsidP="001C587C">
      <w:pPr>
        <w:overflowPunct w:val="0"/>
        <w:autoSpaceDE w:val="0"/>
        <w:autoSpaceDN w:val="0"/>
        <w:adjustRightInd w:val="0"/>
        <w:spacing w:after="0" w:line="240" w:lineRule="auto"/>
        <w:jc w:val="both"/>
        <w:rPr>
          <w:rFonts w:ascii="Times New Roman" w:hAnsi="Times New Roman" w:cs="Times New Roman"/>
        </w:rPr>
      </w:pPr>
      <w:r w:rsidRPr="007B4721">
        <w:rPr>
          <w:rFonts w:ascii="Times New Roman" w:hAnsi="Times New Roman" w:cs="Times New Roman"/>
        </w:rPr>
        <w:t xml:space="preserve">Luogo ____________________ data __________________ </w:t>
      </w:r>
    </w:p>
    <w:p w14:paraId="3A5FD8BC" w14:textId="77777777" w:rsidR="005F23B0" w:rsidRPr="007B4721" w:rsidRDefault="005F23B0" w:rsidP="001C587C">
      <w:pPr>
        <w:overflowPunct w:val="0"/>
        <w:autoSpaceDE w:val="0"/>
        <w:autoSpaceDN w:val="0"/>
        <w:adjustRightInd w:val="0"/>
        <w:spacing w:after="0" w:line="240" w:lineRule="auto"/>
        <w:jc w:val="both"/>
        <w:rPr>
          <w:rFonts w:ascii="Times New Roman" w:hAnsi="Times New Roman" w:cs="Times New Roman"/>
        </w:rPr>
      </w:pPr>
    </w:p>
    <w:p w14:paraId="515EE1D3" w14:textId="77777777" w:rsidR="005F23B0" w:rsidRPr="007B4721" w:rsidRDefault="005F23B0" w:rsidP="001C587C">
      <w:pPr>
        <w:overflowPunct w:val="0"/>
        <w:autoSpaceDE w:val="0"/>
        <w:autoSpaceDN w:val="0"/>
        <w:adjustRightInd w:val="0"/>
        <w:spacing w:after="0" w:line="240" w:lineRule="auto"/>
        <w:jc w:val="both"/>
        <w:rPr>
          <w:rFonts w:ascii="Times New Roman" w:hAnsi="Times New Roman" w:cs="Times New Roman"/>
        </w:rPr>
      </w:pPr>
    </w:p>
    <w:p w14:paraId="7B538E05" w14:textId="77777777" w:rsidR="00467348" w:rsidRDefault="00D85260" w:rsidP="001C587C">
      <w:pPr>
        <w:overflowPunct w:val="0"/>
        <w:autoSpaceDE w:val="0"/>
        <w:autoSpaceDN w:val="0"/>
        <w:adjustRightInd w:val="0"/>
        <w:spacing w:after="0" w:line="240" w:lineRule="auto"/>
        <w:jc w:val="both"/>
        <w:rPr>
          <w:rFonts w:ascii="Times New Roman" w:hAnsi="Times New Roman" w:cs="Times New Roman"/>
        </w:rPr>
      </w:pPr>
      <w:r w:rsidRPr="007B4721">
        <w:rPr>
          <w:rFonts w:ascii="Times New Roman" w:hAnsi="Times New Roman" w:cs="Times New Roman"/>
        </w:rPr>
        <w:t xml:space="preserve">Firma ___________________________________________ </w:t>
      </w:r>
    </w:p>
    <w:p w14:paraId="0DDA3C10" w14:textId="3C7F5102" w:rsidR="00D85260" w:rsidRPr="00467348" w:rsidRDefault="00D85260" w:rsidP="001C587C">
      <w:pPr>
        <w:overflowPunct w:val="0"/>
        <w:autoSpaceDE w:val="0"/>
        <w:autoSpaceDN w:val="0"/>
        <w:adjustRightInd w:val="0"/>
        <w:spacing w:after="0" w:line="240" w:lineRule="auto"/>
        <w:jc w:val="both"/>
        <w:rPr>
          <w:rFonts w:ascii="Times New Roman" w:eastAsia="Times New Roman" w:hAnsi="Times New Roman" w:cs="Times New Roman"/>
          <w:sz w:val="18"/>
          <w:szCs w:val="18"/>
          <w:highlight w:val="yellow"/>
          <w:lang w:eastAsia="it-IT"/>
        </w:rPr>
      </w:pPr>
      <w:r w:rsidRPr="00467348">
        <w:rPr>
          <w:rFonts w:ascii="Times New Roman" w:hAnsi="Times New Roman" w:cs="Times New Roman"/>
          <w:sz w:val="18"/>
          <w:szCs w:val="18"/>
        </w:rPr>
        <w:t>(non soggetta ad autenticazione ai sensi dell’art. 39 D.P.R. 445/2000)</w:t>
      </w:r>
    </w:p>
    <w:p w14:paraId="6E9354B4" w14:textId="77777777" w:rsidR="00D85260" w:rsidRPr="007B4721" w:rsidRDefault="00D85260" w:rsidP="001C587C">
      <w:pPr>
        <w:overflowPunct w:val="0"/>
        <w:autoSpaceDE w:val="0"/>
        <w:autoSpaceDN w:val="0"/>
        <w:adjustRightInd w:val="0"/>
        <w:spacing w:after="0" w:line="240" w:lineRule="auto"/>
        <w:jc w:val="both"/>
        <w:rPr>
          <w:rFonts w:ascii="Times New Roman" w:eastAsia="Times New Roman" w:hAnsi="Times New Roman" w:cs="Times New Roman"/>
          <w:highlight w:val="yellow"/>
          <w:lang w:eastAsia="it-IT"/>
        </w:rPr>
      </w:pPr>
    </w:p>
    <w:p w14:paraId="26AE1BC4" w14:textId="77777777" w:rsidR="00D85260" w:rsidRPr="007B4721" w:rsidRDefault="00D85260" w:rsidP="001C587C">
      <w:pPr>
        <w:overflowPunct w:val="0"/>
        <w:autoSpaceDE w:val="0"/>
        <w:autoSpaceDN w:val="0"/>
        <w:adjustRightInd w:val="0"/>
        <w:spacing w:after="0" w:line="240" w:lineRule="auto"/>
        <w:jc w:val="both"/>
        <w:rPr>
          <w:rFonts w:ascii="Times New Roman" w:eastAsia="Times New Roman" w:hAnsi="Times New Roman" w:cs="Times New Roman"/>
          <w:highlight w:val="yellow"/>
          <w:lang w:eastAsia="it-IT"/>
        </w:rPr>
      </w:pPr>
    </w:p>
    <w:p w14:paraId="4A834AEB" w14:textId="77777777" w:rsidR="00D85260" w:rsidRDefault="00D85260" w:rsidP="001C587C">
      <w:pPr>
        <w:overflowPunct w:val="0"/>
        <w:autoSpaceDE w:val="0"/>
        <w:autoSpaceDN w:val="0"/>
        <w:adjustRightInd w:val="0"/>
        <w:spacing w:after="0" w:line="240" w:lineRule="auto"/>
        <w:jc w:val="both"/>
        <w:rPr>
          <w:rFonts w:ascii="Times New Roman" w:eastAsia="Times New Roman" w:hAnsi="Times New Roman" w:cs="Times New Roman"/>
          <w:highlight w:val="yellow"/>
          <w:lang w:eastAsia="it-IT"/>
        </w:rPr>
      </w:pPr>
    </w:p>
    <w:p w14:paraId="44B3C5A3" w14:textId="77777777" w:rsidR="00D85260" w:rsidRDefault="00D85260" w:rsidP="001C587C">
      <w:pPr>
        <w:overflowPunct w:val="0"/>
        <w:autoSpaceDE w:val="0"/>
        <w:autoSpaceDN w:val="0"/>
        <w:adjustRightInd w:val="0"/>
        <w:spacing w:after="0" w:line="240" w:lineRule="auto"/>
        <w:jc w:val="both"/>
        <w:rPr>
          <w:rFonts w:ascii="Times New Roman" w:eastAsia="Times New Roman" w:hAnsi="Times New Roman" w:cs="Times New Roman"/>
          <w:highlight w:val="yellow"/>
          <w:lang w:eastAsia="it-IT"/>
        </w:rPr>
      </w:pPr>
    </w:p>
    <w:p w14:paraId="2716079A" w14:textId="77777777" w:rsidR="00D85260" w:rsidRDefault="00D85260" w:rsidP="001C587C">
      <w:pPr>
        <w:overflowPunct w:val="0"/>
        <w:autoSpaceDE w:val="0"/>
        <w:autoSpaceDN w:val="0"/>
        <w:adjustRightInd w:val="0"/>
        <w:spacing w:after="0" w:line="240" w:lineRule="auto"/>
        <w:jc w:val="both"/>
        <w:rPr>
          <w:rFonts w:ascii="Times New Roman" w:eastAsia="Times New Roman" w:hAnsi="Times New Roman" w:cs="Times New Roman"/>
          <w:highlight w:val="yellow"/>
          <w:lang w:eastAsia="it-IT"/>
        </w:rPr>
      </w:pPr>
    </w:p>
    <w:p w14:paraId="7426DD08" w14:textId="6E1CAA88" w:rsidR="00E06D1A" w:rsidRDefault="00E06D1A"/>
    <w:sectPr w:rsidR="00E06D1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28A8" w14:textId="77777777" w:rsidR="00E80352" w:rsidRDefault="00E80352" w:rsidP="00AE788D">
      <w:pPr>
        <w:spacing w:after="0" w:line="240" w:lineRule="auto"/>
      </w:pPr>
      <w:r>
        <w:separator/>
      </w:r>
    </w:p>
  </w:endnote>
  <w:endnote w:type="continuationSeparator" w:id="0">
    <w:p w14:paraId="4264C571" w14:textId="77777777" w:rsidR="00E80352" w:rsidRDefault="00E80352" w:rsidP="00AE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C420" w14:textId="77777777" w:rsidR="00DB0E36" w:rsidRDefault="00DB0E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569060"/>
      <w:docPartObj>
        <w:docPartGallery w:val="Page Numbers (Bottom of Page)"/>
        <w:docPartUnique/>
      </w:docPartObj>
    </w:sdtPr>
    <w:sdtContent>
      <w:p w14:paraId="72A702E5" w14:textId="0E6B8596" w:rsidR="00DB0E36" w:rsidRDefault="00DB0E36">
        <w:pPr>
          <w:pStyle w:val="Pidipagina"/>
          <w:jc w:val="right"/>
        </w:pPr>
        <w:r>
          <w:fldChar w:fldCharType="begin"/>
        </w:r>
        <w:r>
          <w:instrText>PAGE   \* MERGEFORMAT</w:instrText>
        </w:r>
        <w:r>
          <w:fldChar w:fldCharType="separate"/>
        </w:r>
        <w:r>
          <w:t>2</w:t>
        </w:r>
        <w:r>
          <w:fldChar w:fldCharType="end"/>
        </w:r>
      </w:p>
    </w:sdtContent>
  </w:sdt>
  <w:p w14:paraId="2BAF5ADF" w14:textId="77777777" w:rsidR="00DB0E36" w:rsidRDefault="00DB0E3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C742" w14:textId="77777777" w:rsidR="00DB0E36" w:rsidRDefault="00DB0E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D1EAA" w14:textId="77777777" w:rsidR="00E80352" w:rsidRDefault="00E80352" w:rsidP="00AE788D">
      <w:pPr>
        <w:spacing w:after="0" w:line="240" w:lineRule="auto"/>
      </w:pPr>
      <w:r>
        <w:separator/>
      </w:r>
    </w:p>
  </w:footnote>
  <w:footnote w:type="continuationSeparator" w:id="0">
    <w:p w14:paraId="6FEEAC4C" w14:textId="77777777" w:rsidR="00E80352" w:rsidRDefault="00E80352" w:rsidP="00AE7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3A14" w14:textId="77777777" w:rsidR="00DB0E36" w:rsidRDefault="00DB0E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A0AA" w14:textId="540B0947" w:rsidR="00AE788D" w:rsidRPr="004C70F9" w:rsidRDefault="00AE788D" w:rsidP="004C70F9">
    <w:pPr>
      <w:pStyle w:val="Intestazione"/>
      <w:jc w:val="right"/>
      <w:rPr>
        <w:rFonts w:ascii="Times New Roman" w:hAnsi="Times New Roman" w:cs="Times New Roman"/>
      </w:rPr>
    </w:pPr>
    <w:r w:rsidRPr="004C70F9">
      <w:rPr>
        <w:rFonts w:ascii="Times New Roman" w:hAnsi="Times New Roman" w:cs="Times New Roman"/>
      </w:rPr>
      <w:t xml:space="preserve">Allegato 2 - </w:t>
    </w:r>
    <w:r w:rsidRPr="004C70F9">
      <w:rPr>
        <w:rFonts w:ascii="Times New Roman" w:hAnsi="Times New Roman" w:cs="Times New Roman"/>
      </w:rPr>
      <w:t>Avviso pubblico di selezione per la nomina del Nucleo di Valutazione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0F098" w14:textId="77777777" w:rsidR="00DB0E36" w:rsidRDefault="00DB0E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44C54"/>
    <w:multiLevelType w:val="hybridMultilevel"/>
    <w:tmpl w:val="F23A32AA"/>
    <w:lvl w:ilvl="0" w:tplc="30385ED8">
      <w:start w:val="1"/>
      <w:numFmt w:val="bullet"/>
      <w:lvlText w:val="□"/>
      <w:lvlJc w:val="left"/>
      <w:pPr>
        <w:ind w:left="720" w:hanging="360"/>
      </w:pPr>
      <w:rPr>
        <w:rFonts w:ascii="Times New Roman" w:hAnsi="Times New Roman"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D4F20A6"/>
    <w:multiLevelType w:val="hybridMultilevel"/>
    <w:tmpl w:val="7EC6CF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8FE2A28"/>
    <w:multiLevelType w:val="hybridMultilevel"/>
    <w:tmpl w:val="698A6CD2"/>
    <w:lvl w:ilvl="0" w:tplc="041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9B953D5"/>
    <w:multiLevelType w:val="hybridMultilevel"/>
    <w:tmpl w:val="B0BCC054"/>
    <w:lvl w:ilvl="0" w:tplc="5CA80D2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8675B86"/>
    <w:multiLevelType w:val="hybridMultilevel"/>
    <w:tmpl w:val="D408E436"/>
    <w:lvl w:ilvl="0" w:tplc="9074560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8671869">
    <w:abstractNumId w:val="1"/>
  </w:num>
  <w:num w:numId="2" w16cid:durableId="1810046685">
    <w:abstractNumId w:val="4"/>
  </w:num>
  <w:num w:numId="3" w16cid:durableId="61224560">
    <w:abstractNumId w:val="2"/>
  </w:num>
  <w:num w:numId="4" w16cid:durableId="276646818">
    <w:abstractNumId w:val="3"/>
  </w:num>
  <w:num w:numId="5" w16cid:durableId="53970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71A"/>
    <w:rsid w:val="00060EB5"/>
    <w:rsid w:val="000A16C9"/>
    <w:rsid w:val="000F1239"/>
    <w:rsid w:val="00131C00"/>
    <w:rsid w:val="00154F27"/>
    <w:rsid w:val="00170395"/>
    <w:rsid w:val="001C587C"/>
    <w:rsid w:val="00244C59"/>
    <w:rsid w:val="002500A8"/>
    <w:rsid w:val="00255819"/>
    <w:rsid w:val="002A5355"/>
    <w:rsid w:val="002C2CCC"/>
    <w:rsid w:val="003057BA"/>
    <w:rsid w:val="003234B1"/>
    <w:rsid w:val="00402FD8"/>
    <w:rsid w:val="00425B5C"/>
    <w:rsid w:val="00446F43"/>
    <w:rsid w:val="00467348"/>
    <w:rsid w:val="004A6FB0"/>
    <w:rsid w:val="004C70F9"/>
    <w:rsid w:val="00517690"/>
    <w:rsid w:val="00592CF7"/>
    <w:rsid w:val="005C471A"/>
    <w:rsid w:val="005D3AD4"/>
    <w:rsid w:val="005F23B0"/>
    <w:rsid w:val="0061731F"/>
    <w:rsid w:val="006A6CA1"/>
    <w:rsid w:val="006C6440"/>
    <w:rsid w:val="006E4DE6"/>
    <w:rsid w:val="007118B7"/>
    <w:rsid w:val="007225C0"/>
    <w:rsid w:val="00731746"/>
    <w:rsid w:val="0077246F"/>
    <w:rsid w:val="007B4721"/>
    <w:rsid w:val="00873025"/>
    <w:rsid w:val="0087655A"/>
    <w:rsid w:val="008A0C34"/>
    <w:rsid w:val="008D3442"/>
    <w:rsid w:val="008D4638"/>
    <w:rsid w:val="00963332"/>
    <w:rsid w:val="009B3B31"/>
    <w:rsid w:val="009C10D9"/>
    <w:rsid w:val="00A12980"/>
    <w:rsid w:val="00A94BDA"/>
    <w:rsid w:val="00AD1D54"/>
    <w:rsid w:val="00AE387F"/>
    <w:rsid w:val="00AE759B"/>
    <w:rsid w:val="00AE788D"/>
    <w:rsid w:val="00B104D0"/>
    <w:rsid w:val="00B23592"/>
    <w:rsid w:val="00BB4423"/>
    <w:rsid w:val="00BC7D03"/>
    <w:rsid w:val="00CB1332"/>
    <w:rsid w:val="00CD4E0E"/>
    <w:rsid w:val="00D03125"/>
    <w:rsid w:val="00D14EFD"/>
    <w:rsid w:val="00D30BC5"/>
    <w:rsid w:val="00D80BDC"/>
    <w:rsid w:val="00D85260"/>
    <w:rsid w:val="00D95600"/>
    <w:rsid w:val="00DA186E"/>
    <w:rsid w:val="00DB0E36"/>
    <w:rsid w:val="00DB5C6D"/>
    <w:rsid w:val="00DF0A4C"/>
    <w:rsid w:val="00E06D1A"/>
    <w:rsid w:val="00E16289"/>
    <w:rsid w:val="00E72132"/>
    <w:rsid w:val="00E80352"/>
    <w:rsid w:val="00F8550C"/>
    <w:rsid w:val="00F92E9B"/>
    <w:rsid w:val="00FC71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069B"/>
  <w15:chartTrackingRefBased/>
  <w15:docId w15:val="{5A874FA5-7CE9-40FB-B1E5-EC48065AA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31746"/>
    <w:rPr>
      <w:color w:val="0563C1" w:themeColor="hyperlink"/>
      <w:u w:val="single"/>
    </w:rPr>
  </w:style>
  <w:style w:type="character" w:styleId="Menzionenonrisolta">
    <w:name w:val="Unresolved Mention"/>
    <w:basedOn w:val="Carpredefinitoparagrafo"/>
    <w:uiPriority w:val="99"/>
    <w:semiHidden/>
    <w:unhideWhenUsed/>
    <w:rsid w:val="00731746"/>
    <w:rPr>
      <w:color w:val="605E5C"/>
      <w:shd w:val="clear" w:color="auto" w:fill="E1DFDD"/>
    </w:rPr>
  </w:style>
  <w:style w:type="paragraph" w:styleId="Paragrafoelenco">
    <w:name w:val="List Paragraph"/>
    <w:basedOn w:val="Normale"/>
    <w:uiPriority w:val="34"/>
    <w:qFormat/>
    <w:rsid w:val="00D03125"/>
    <w:pPr>
      <w:ind w:left="720"/>
      <w:contextualSpacing/>
    </w:pPr>
  </w:style>
  <w:style w:type="table" w:styleId="Grigliatabella">
    <w:name w:val="Table Grid"/>
    <w:basedOn w:val="Tabellanormale"/>
    <w:uiPriority w:val="39"/>
    <w:rsid w:val="009B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2CF7"/>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AE78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788D"/>
  </w:style>
  <w:style w:type="paragraph" w:styleId="Pidipagina">
    <w:name w:val="footer"/>
    <w:basedOn w:val="Normale"/>
    <w:link w:val="PidipaginaCarattere"/>
    <w:uiPriority w:val="99"/>
    <w:unhideWhenUsed/>
    <w:rsid w:val="00AE78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7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748</Words>
  <Characters>4265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Lucrezia Di Blasi</dc:creator>
  <cp:keywords/>
  <dc:description/>
  <cp:lastModifiedBy>Maria Lucrezia Di Blasi</cp:lastModifiedBy>
  <cp:revision>9</cp:revision>
  <dcterms:created xsi:type="dcterms:W3CDTF">2022-11-05T10:38:00Z</dcterms:created>
  <dcterms:modified xsi:type="dcterms:W3CDTF">2022-11-05T13:19:00Z</dcterms:modified>
</cp:coreProperties>
</file>